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6AE3" w14:textId="60F3C14C" w:rsidR="00476CA0" w:rsidRPr="00051FA5" w:rsidRDefault="00051FA5">
      <w:pPr>
        <w:rPr>
          <w:b/>
          <w:bCs/>
          <w:lang w:val="en-US"/>
        </w:rPr>
      </w:pPr>
      <w:r w:rsidRPr="00051FA5">
        <w:rPr>
          <w:b/>
          <w:bCs/>
          <w:lang w:val="en-US"/>
        </w:rPr>
        <w:t>International Student Fees – 2025</w:t>
      </w:r>
    </w:p>
    <w:p w14:paraId="454293D7" w14:textId="132ABA12" w:rsidR="00051FA5" w:rsidRDefault="00051FA5">
      <w:pPr>
        <w:rPr>
          <w:lang w:val="en-US"/>
        </w:rPr>
      </w:pPr>
      <w:r>
        <w:rPr>
          <w:lang w:val="en-US"/>
        </w:rPr>
        <w:t xml:space="preserve">Administration </w:t>
      </w:r>
      <w:proofErr w:type="gramStart"/>
      <w:r>
        <w:rPr>
          <w:lang w:val="en-US"/>
        </w:rPr>
        <w:t>Fee :</w:t>
      </w:r>
      <w:proofErr w:type="gramEnd"/>
      <w:r>
        <w:rPr>
          <w:lang w:val="en-US"/>
        </w:rPr>
        <w:tab/>
      </w:r>
      <w:r>
        <w:rPr>
          <w:lang w:val="en-US"/>
        </w:rPr>
        <w:tab/>
        <w:t>$350 per student       a one-off non-refundable payment</w:t>
      </w:r>
    </w:p>
    <w:p w14:paraId="151DB4D8" w14:textId="2D49231F" w:rsidR="00051FA5" w:rsidRDefault="00051FA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Or $600 per family</w:t>
      </w:r>
    </w:p>
    <w:p w14:paraId="2EB26CDC" w14:textId="77777777" w:rsidR="00051FA5" w:rsidRDefault="00051FA5">
      <w:pPr>
        <w:rPr>
          <w:lang w:val="en-US"/>
        </w:rPr>
      </w:pPr>
    </w:p>
    <w:p w14:paraId="3B8E92B7" w14:textId="07CA76DF" w:rsidR="00051FA5" w:rsidRPr="00051FA5" w:rsidRDefault="00051FA5">
      <w:pPr>
        <w:rPr>
          <w:lang w:val="en-US"/>
        </w:rPr>
      </w:pPr>
      <w:r>
        <w:rPr>
          <w:lang w:val="en-US"/>
        </w:rPr>
        <w:t>Tuition Fee 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$350 per week per student  ($14,000 per year)</w:t>
      </w:r>
    </w:p>
    <w:sectPr w:rsidR="00051FA5" w:rsidRPr="00051F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A5"/>
    <w:rsid w:val="00051FA5"/>
    <w:rsid w:val="0047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ED77A"/>
  <w15:chartTrackingRefBased/>
  <w15:docId w15:val="{B348ECEA-9C81-42CF-BC9C-32774395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F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5D7F046EA9A499F9F8693F37771D7" ma:contentTypeVersion="13" ma:contentTypeDescription="Create a new document." ma:contentTypeScope="" ma:versionID="da6d882a7c9fa7a326f09ab9218825fe">
  <xsd:schema xmlns:xsd="http://www.w3.org/2001/XMLSchema" xmlns:xs="http://www.w3.org/2001/XMLSchema" xmlns:p="http://schemas.microsoft.com/office/2006/metadata/properties" xmlns:ns2="de377e4f-3e39-4179-b207-21ff6f43bc37" xmlns:ns3="4fe4834f-d7c0-4240-a531-889e9cd74885" targetNamespace="http://schemas.microsoft.com/office/2006/metadata/properties" ma:root="true" ma:fieldsID="3b475739b5c7b716d46cdc4b13aa3b00" ns2:_="" ns3:_="">
    <xsd:import namespace="de377e4f-3e39-4179-b207-21ff6f43bc37"/>
    <xsd:import namespace="4fe4834f-d7c0-4240-a531-889e9cd74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77e4f-3e39-4179-b207-21ff6f43b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f34d82-6256-4615-b45b-d51542bf4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4834f-d7c0-4240-a531-889e9cd748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378c39-bbc5-4c34-8834-c1c16c419af8}" ma:internalName="TaxCatchAll" ma:showField="CatchAllData" ma:web="4fe4834f-d7c0-4240-a531-889e9cd74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77e4f-3e39-4179-b207-21ff6f43bc37">
      <Terms xmlns="http://schemas.microsoft.com/office/infopath/2007/PartnerControls"/>
    </lcf76f155ced4ddcb4097134ff3c332f>
    <TaxCatchAll xmlns="4fe4834f-d7c0-4240-a531-889e9cd74885" xsi:nil="true"/>
  </documentManagement>
</p:properties>
</file>

<file path=customXml/itemProps1.xml><?xml version="1.0" encoding="utf-8"?>
<ds:datastoreItem xmlns:ds="http://schemas.openxmlformats.org/officeDocument/2006/customXml" ds:itemID="{A3D86FE3-3BF3-405B-BE26-4C453450744B}"/>
</file>

<file path=customXml/itemProps2.xml><?xml version="1.0" encoding="utf-8"?>
<ds:datastoreItem xmlns:ds="http://schemas.openxmlformats.org/officeDocument/2006/customXml" ds:itemID="{A2FF45DE-4134-4225-8A78-5DA07424F4B2}"/>
</file>

<file path=customXml/itemProps3.xml><?xml version="1.0" encoding="utf-8"?>
<ds:datastoreItem xmlns:ds="http://schemas.openxmlformats.org/officeDocument/2006/customXml" ds:itemID="{A0975631-4B4B-480F-93A7-33A3A75D1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Waugh</dc:creator>
  <cp:keywords/>
  <dc:description/>
  <cp:lastModifiedBy>Pam Waugh</cp:lastModifiedBy>
  <cp:revision>1</cp:revision>
  <dcterms:created xsi:type="dcterms:W3CDTF">2024-06-13T23:26:00Z</dcterms:created>
  <dcterms:modified xsi:type="dcterms:W3CDTF">2024-06-13T23:34:00Z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0x010100F3F5D7F046EA9A499F9F8693F37771D7</vt:lpwstr>
  </property>
</Properties>
</file>